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:rsidR="00B725CB" w:rsidRDefault="009A4995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рассмотренных в октябре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25CB">
        <w:rPr>
          <w:rFonts w:ascii="Times New Roman" w:hAnsi="Times New Roman" w:cs="Times New Roman"/>
          <w:b/>
          <w:sz w:val="28"/>
          <w:szCs w:val="28"/>
        </w:rPr>
        <w:t>202</w:t>
      </w:r>
      <w:r w:rsidR="0046788F">
        <w:rPr>
          <w:rFonts w:ascii="Times New Roman" w:hAnsi="Times New Roman" w:cs="Times New Roman"/>
          <w:b/>
          <w:sz w:val="28"/>
          <w:szCs w:val="28"/>
        </w:rPr>
        <w:t>2</w:t>
      </w:r>
      <w:r w:rsidR="00B725CB"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письменных и личных обращений, устных сообщений и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просов граждан, объединений граждан, в том числе юридических лиц, поступи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  <w:proofErr w:type="gramEnd"/>
    </w:p>
    <w:p w:rsidR="00B725CB" w:rsidRDefault="00B725CB" w:rsidP="00192CE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87803">
        <w:rPr>
          <w:rFonts w:ascii="Times New Roman" w:hAnsi="Times New Roman" w:cs="Times New Roman"/>
          <w:sz w:val="28"/>
          <w:szCs w:val="28"/>
        </w:rPr>
        <w:t xml:space="preserve">октябре 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A2E3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го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D87803">
        <w:rPr>
          <w:rFonts w:ascii="Times New Roman" w:hAnsi="Times New Roman" w:cs="Times New Roman"/>
          <w:sz w:val="28"/>
          <w:szCs w:val="28"/>
        </w:rPr>
        <w:t>1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обращени</w:t>
      </w:r>
      <w:r w:rsidR="00D87803">
        <w:rPr>
          <w:rFonts w:ascii="Times New Roman" w:hAnsi="Times New Roman" w:cs="Times New Roman"/>
          <w:sz w:val="28"/>
          <w:szCs w:val="28"/>
        </w:rPr>
        <w:t>е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bookmarkStart w:id="0" w:name="_Hlk85010950"/>
      <w:r w:rsidR="00311B2B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D87803">
        <w:rPr>
          <w:rFonts w:ascii="Times New Roman" w:hAnsi="Times New Roman" w:cs="Times New Roman"/>
          <w:i/>
          <w:sz w:val="28"/>
          <w:szCs w:val="28"/>
        </w:rPr>
        <w:t>сентябре</w:t>
      </w:r>
      <w:r w:rsidR="00F43721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202</w:t>
      </w:r>
      <w:r w:rsidR="00931E8B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192CE8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; в</w:t>
      </w:r>
      <w:r w:rsidR="00BD72A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87803">
        <w:rPr>
          <w:rFonts w:ascii="Times New Roman" w:hAnsi="Times New Roman" w:cs="Times New Roman"/>
          <w:i/>
          <w:sz w:val="28"/>
          <w:szCs w:val="28"/>
        </w:rPr>
        <w:t>октябре</w:t>
      </w:r>
      <w:r w:rsidR="00931E8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i/>
          <w:sz w:val="28"/>
          <w:szCs w:val="28"/>
        </w:rPr>
        <w:t>202</w:t>
      </w:r>
      <w:r w:rsidR="008A2E30">
        <w:rPr>
          <w:rFonts w:ascii="Times New Roman" w:hAnsi="Times New Roman" w:cs="Times New Roman"/>
          <w:i/>
          <w:sz w:val="28"/>
          <w:szCs w:val="28"/>
        </w:rPr>
        <w:t>1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</w:t>
      </w:r>
      <w:bookmarkEnd w:id="0"/>
      <w:r w:rsidR="00931E8B" w:rsidRPr="00F45DDC">
        <w:rPr>
          <w:rFonts w:ascii="Times New Roman" w:hAnsi="Times New Roman" w:cs="Times New Roman"/>
          <w:i/>
          <w:sz w:val="28"/>
          <w:szCs w:val="28"/>
        </w:rPr>
        <w:t>0</w:t>
      </w:r>
      <w:r w:rsidRPr="00F45DDC">
        <w:rPr>
          <w:rFonts w:ascii="Times New Roman" w:hAnsi="Times New Roman" w:cs="Times New Roman"/>
          <w:i/>
          <w:sz w:val="28"/>
          <w:szCs w:val="28"/>
        </w:rPr>
        <w:t>)</w:t>
      </w:r>
      <w:r w:rsidRPr="00F45DD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том чи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ле: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="00D8780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E74161">
        <w:rPr>
          <w:rFonts w:ascii="Times New Roman" w:hAnsi="Times New Roman" w:cs="Times New Roman"/>
          <w:sz w:val="28"/>
          <w:szCs w:val="28"/>
        </w:rPr>
        <w:t>в</w:t>
      </w:r>
      <w:r w:rsidR="00D87803">
        <w:rPr>
          <w:rFonts w:ascii="Times New Roman" w:hAnsi="Times New Roman" w:cs="Times New Roman"/>
          <w:sz w:val="28"/>
          <w:szCs w:val="28"/>
        </w:rPr>
        <w:t xml:space="preserve"> сентябре</w:t>
      </w:r>
      <w:r w:rsidR="00E74161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931E8B">
        <w:rPr>
          <w:rFonts w:ascii="Times New Roman" w:hAnsi="Times New Roman" w:cs="Times New Roman"/>
          <w:i/>
          <w:sz w:val="28"/>
          <w:szCs w:val="28"/>
        </w:rPr>
        <w:t>2</w:t>
      </w:r>
      <w:r w:rsidR="00E74161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192CE8">
        <w:rPr>
          <w:rFonts w:ascii="Times New Roman" w:hAnsi="Times New Roman" w:cs="Times New Roman"/>
          <w:i/>
          <w:sz w:val="28"/>
          <w:szCs w:val="28"/>
        </w:rPr>
        <w:t>0</w:t>
      </w:r>
      <w:r w:rsidR="00E74161"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D87803">
        <w:rPr>
          <w:rFonts w:ascii="Times New Roman" w:hAnsi="Times New Roman" w:cs="Times New Roman"/>
          <w:i/>
          <w:sz w:val="28"/>
          <w:szCs w:val="28"/>
        </w:rPr>
        <w:t>октябре</w:t>
      </w:r>
      <w:r w:rsidR="00E74161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A2E30">
        <w:rPr>
          <w:rFonts w:ascii="Times New Roman" w:hAnsi="Times New Roman" w:cs="Times New Roman"/>
          <w:i/>
          <w:sz w:val="28"/>
          <w:szCs w:val="28"/>
        </w:rPr>
        <w:t>1</w:t>
      </w:r>
      <w:r w:rsidR="00E74161">
        <w:rPr>
          <w:rFonts w:ascii="Times New Roman" w:hAnsi="Times New Roman" w:cs="Times New Roman"/>
          <w:i/>
          <w:sz w:val="28"/>
          <w:szCs w:val="28"/>
        </w:rPr>
        <w:t xml:space="preserve"> года - 0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995C73">
        <w:rPr>
          <w:rFonts w:ascii="Times New Roman" w:hAnsi="Times New Roman" w:cs="Times New Roman"/>
          <w:i/>
          <w:sz w:val="28"/>
          <w:szCs w:val="28"/>
        </w:rPr>
        <w:t>сентябре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931E8B">
        <w:rPr>
          <w:rFonts w:ascii="Times New Roman" w:hAnsi="Times New Roman" w:cs="Times New Roman"/>
          <w:i/>
          <w:sz w:val="28"/>
          <w:szCs w:val="28"/>
        </w:rPr>
        <w:t>2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года - 0; в</w:t>
      </w:r>
      <w:r w:rsidR="00192CE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5C73">
        <w:rPr>
          <w:rFonts w:ascii="Times New Roman" w:hAnsi="Times New Roman" w:cs="Times New Roman"/>
          <w:i/>
          <w:sz w:val="28"/>
          <w:szCs w:val="28"/>
        </w:rPr>
        <w:t>октябр</w:t>
      </w:r>
      <w:r w:rsidR="00311B2B">
        <w:rPr>
          <w:rFonts w:ascii="Times New Roman" w:hAnsi="Times New Roman" w:cs="Times New Roman"/>
          <w:i/>
          <w:sz w:val="28"/>
          <w:szCs w:val="28"/>
        </w:rPr>
        <w:t>е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A2E30">
        <w:rPr>
          <w:rFonts w:ascii="Times New Roman" w:hAnsi="Times New Roman" w:cs="Times New Roman"/>
          <w:i/>
          <w:sz w:val="28"/>
          <w:szCs w:val="28"/>
        </w:rPr>
        <w:t>1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года - 0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устных сообщений и запросов в справочную телефонную службу приемной 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–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54258A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995C73">
        <w:rPr>
          <w:rFonts w:ascii="Times New Roman" w:hAnsi="Times New Roman" w:cs="Times New Roman"/>
          <w:i/>
          <w:sz w:val="28"/>
          <w:szCs w:val="28"/>
        </w:rPr>
        <w:t>сентябре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931E8B">
        <w:rPr>
          <w:rFonts w:ascii="Times New Roman" w:hAnsi="Times New Roman" w:cs="Times New Roman"/>
          <w:i/>
          <w:sz w:val="28"/>
          <w:szCs w:val="28"/>
        </w:rPr>
        <w:t>2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года - 0;</w:t>
      </w:r>
      <w:r w:rsidR="00192CE8"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в </w:t>
      </w:r>
      <w:r w:rsidR="00995C73">
        <w:rPr>
          <w:rFonts w:ascii="Times New Roman" w:hAnsi="Times New Roman" w:cs="Times New Roman"/>
          <w:i/>
          <w:sz w:val="28"/>
          <w:szCs w:val="28"/>
        </w:rPr>
        <w:t>октябре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A2E30">
        <w:rPr>
          <w:rFonts w:ascii="Times New Roman" w:hAnsi="Times New Roman" w:cs="Times New Roman"/>
          <w:i/>
          <w:sz w:val="28"/>
          <w:szCs w:val="28"/>
        </w:rPr>
        <w:t>1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931E8B">
        <w:rPr>
          <w:rFonts w:ascii="Times New Roman" w:hAnsi="Times New Roman" w:cs="Times New Roman"/>
          <w:i/>
          <w:sz w:val="28"/>
          <w:szCs w:val="28"/>
        </w:rPr>
        <w:t>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51CD2" w:rsidRDefault="00851CD2" w:rsidP="0054258A">
      <w:pPr>
        <w:pStyle w:val="a4"/>
        <w:jc w:val="both"/>
      </w:pPr>
    </w:p>
    <w:p w:rsidR="00B725CB" w:rsidRDefault="00851CD2" w:rsidP="00B725CB">
      <w:r>
        <w:rPr>
          <w:noProof/>
        </w:rPr>
        <w:drawing>
          <wp:inline distT="0" distB="0" distL="0" distR="0">
            <wp:extent cx="6076950" cy="306705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4028F4">
        <w:rPr>
          <w:rFonts w:ascii="Times New Roman" w:hAnsi="Times New Roman" w:cs="Times New Roman"/>
          <w:sz w:val="28"/>
          <w:szCs w:val="28"/>
        </w:rPr>
        <w:t>сентябрем</w:t>
      </w:r>
      <w:r w:rsidR="00F45D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0E142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ращений, устных сообщений и запросов </w:t>
      </w:r>
      <w:r w:rsidR="004028F4">
        <w:rPr>
          <w:rFonts w:ascii="Times New Roman" w:hAnsi="Times New Roman" w:cs="Times New Roman"/>
          <w:sz w:val="28"/>
          <w:szCs w:val="28"/>
        </w:rPr>
        <w:t>увеличилось</w:t>
      </w:r>
      <w:r w:rsidR="0049069F">
        <w:rPr>
          <w:rFonts w:ascii="Times New Roman" w:hAnsi="Times New Roman" w:cs="Times New Roman"/>
          <w:sz w:val="28"/>
          <w:szCs w:val="28"/>
        </w:rPr>
        <w:t>.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286ABE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851CD2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9970B7">
        <w:rPr>
          <w:rFonts w:ascii="Times New Roman" w:hAnsi="Times New Roman" w:cs="Times New Roman"/>
          <w:sz w:val="28"/>
          <w:szCs w:val="28"/>
        </w:rPr>
        <w:t>октябре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286AB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970B7">
        <w:rPr>
          <w:rFonts w:ascii="Times New Roman" w:hAnsi="Times New Roman" w:cs="Times New Roman"/>
          <w:b/>
          <w:sz w:val="28"/>
          <w:szCs w:val="28"/>
        </w:rPr>
        <w:t>1</w:t>
      </w:r>
      <w:r w:rsidR="00D1358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письменн</w:t>
      </w:r>
      <w:r w:rsidR="009970B7">
        <w:rPr>
          <w:rFonts w:ascii="Times New Roman" w:hAnsi="Times New Roman" w:cs="Times New Roman"/>
          <w:sz w:val="28"/>
          <w:szCs w:val="28"/>
        </w:rPr>
        <w:t>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обращени</w:t>
      </w:r>
      <w:r w:rsidR="009970B7">
        <w:rPr>
          <w:rFonts w:ascii="Times New Roman" w:hAnsi="Times New Roman" w:cs="Times New Roman"/>
          <w:sz w:val="28"/>
          <w:szCs w:val="28"/>
        </w:rPr>
        <w:t>е</w:t>
      </w:r>
      <w:r w:rsidR="00851CD2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286ABE">
        <w:rPr>
          <w:rFonts w:ascii="Times New Roman" w:hAnsi="Times New Roman" w:cs="Times New Roman"/>
          <w:sz w:val="28"/>
          <w:szCs w:val="28"/>
        </w:rPr>
        <w:t xml:space="preserve">в </w:t>
      </w:r>
      <w:r w:rsidR="009970B7">
        <w:rPr>
          <w:rFonts w:ascii="Times New Roman" w:hAnsi="Times New Roman" w:cs="Times New Roman"/>
          <w:sz w:val="28"/>
          <w:szCs w:val="28"/>
        </w:rPr>
        <w:t>сентябре</w:t>
      </w:r>
      <w:r w:rsidR="007B396E">
        <w:rPr>
          <w:rFonts w:ascii="Times New Roman" w:hAnsi="Times New Roman" w:cs="Times New Roman"/>
          <w:sz w:val="28"/>
          <w:szCs w:val="28"/>
        </w:rPr>
        <w:t xml:space="preserve"> </w:t>
      </w:r>
      <w:r w:rsidR="00536EA2">
        <w:rPr>
          <w:rFonts w:ascii="Times New Roman" w:hAnsi="Times New Roman" w:cs="Times New Roman"/>
          <w:i/>
          <w:sz w:val="28"/>
          <w:szCs w:val="28"/>
        </w:rPr>
        <w:t>2022</w:t>
      </w:r>
      <w:r w:rsidR="00286ABE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192CE8">
        <w:rPr>
          <w:rFonts w:ascii="Times New Roman" w:hAnsi="Times New Roman" w:cs="Times New Roman"/>
          <w:i/>
          <w:sz w:val="28"/>
          <w:szCs w:val="28"/>
        </w:rPr>
        <w:t>0</w:t>
      </w:r>
      <w:r w:rsidR="00286ABE"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9970B7">
        <w:rPr>
          <w:rFonts w:ascii="Times New Roman" w:hAnsi="Times New Roman" w:cs="Times New Roman"/>
          <w:i/>
          <w:sz w:val="28"/>
          <w:szCs w:val="28"/>
        </w:rPr>
        <w:t>октябре</w:t>
      </w:r>
      <w:r w:rsidR="00286ABE">
        <w:rPr>
          <w:rFonts w:ascii="Times New Roman" w:hAnsi="Times New Roman" w:cs="Times New Roman"/>
          <w:i/>
          <w:sz w:val="28"/>
          <w:szCs w:val="28"/>
        </w:rPr>
        <w:t xml:space="preserve"> 2021 года - 0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49069F" w:rsidRDefault="0049069F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069F" w:rsidRPr="0049069F" w:rsidRDefault="0049069F" w:rsidP="0049069F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9970B7">
        <w:rPr>
          <w:rFonts w:ascii="Times New Roman" w:hAnsi="Times New Roman" w:cs="Times New Roman"/>
          <w:sz w:val="28"/>
          <w:szCs w:val="28"/>
        </w:rPr>
        <w:t>октябрем</w:t>
      </w:r>
      <w:r w:rsidRPr="00F67AFC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B1412D">
        <w:rPr>
          <w:rFonts w:ascii="Times New Roman" w:hAnsi="Times New Roman" w:cs="Times New Roman"/>
          <w:sz w:val="28"/>
          <w:szCs w:val="28"/>
        </w:rPr>
        <w:t>1</w:t>
      </w:r>
      <w:r w:rsidR="003D0EEC">
        <w:rPr>
          <w:rFonts w:ascii="Times New Roman" w:hAnsi="Times New Roman" w:cs="Times New Roman"/>
          <w:sz w:val="28"/>
          <w:szCs w:val="28"/>
        </w:rPr>
        <w:t xml:space="preserve"> г</w:t>
      </w:r>
      <w:r w:rsidR="007939A7">
        <w:rPr>
          <w:rFonts w:ascii="Times New Roman" w:hAnsi="Times New Roman" w:cs="Times New Roman"/>
          <w:sz w:val="28"/>
          <w:szCs w:val="28"/>
        </w:rPr>
        <w:t>ода</w:t>
      </w:r>
      <w:r w:rsidR="003D0EEC">
        <w:rPr>
          <w:rFonts w:ascii="Times New Roman" w:hAnsi="Times New Roman" w:cs="Times New Roman"/>
          <w:sz w:val="28"/>
          <w:szCs w:val="28"/>
        </w:rPr>
        <w:t xml:space="preserve"> письменных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0EEC">
        <w:rPr>
          <w:rFonts w:ascii="Times New Roman" w:hAnsi="Times New Roman" w:cs="Times New Roman"/>
          <w:sz w:val="28"/>
          <w:szCs w:val="28"/>
        </w:rPr>
        <w:t>й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9970B7">
        <w:rPr>
          <w:rFonts w:ascii="Times New Roman" w:hAnsi="Times New Roman" w:cs="Times New Roman"/>
          <w:sz w:val="28"/>
          <w:szCs w:val="28"/>
        </w:rPr>
        <w:t>увеличилось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536EA2">
        <w:rPr>
          <w:rFonts w:ascii="Times New Roman" w:hAnsi="Times New Roman" w:cs="Times New Roman"/>
          <w:sz w:val="28"/>
          <w:szCs w:val="28"/>
        </w:rPr>
        <w:t xml:space="preserve"> </w:t>
      </w:r>
      <w:r w:rsidR="009970B7">
        <w:rPr>
          <w:rFonts w:ascii="Times New Roman" w:hAnsi="Times New Roman" w:cs="Times New Roman"/>
          <w:sz w:val="28"/>
          <w:szCs w:val="28"/>
        </w:rPr>
        <w:t>се</w:t>
      </w:r>
      <w:r w:rsidR="009970B7">
        <w:rPr>
          <w:rFonts w:ascii="Times New Roman" w:hAnsi="Times New Roman" w:cs="Times New Roman"/>
          <w:sz w:val="28"/>
          <w:szCs w:val="28"/>
        </w:rPr>
        <w:t>н</w:t>
      </w:r>
      <w:r w:rsidR="009970B7">
        <w:rPr>
          <w:rFonts w:ascii="Times New Roman" w:hAnsi="Times New Roman" w:cs="Times New Roman"/>
          <w:sz w:val="28"/>
          <w:szCs w:val="28"/>
        </w:rPr>
        <w:t>тябрем</w:t>
      </w:r>
      <w:r w:rsidR="007B396E">
        <w:rPr>
          <w:rFonts w:ascii="Times New Roman" w:hAnsi="Times New Roman" w:cs="Times New Roman"/>
          <w:sz w:val="28"/>
          <w:szCs w:val="28"/>
        </w:rPr>
        <w:t xml:space="preserve"> </w:t>
      </w:r>
      <w:r w:rsidR="00536EA2">
        <w:rPr>
          <w:rFonts w:ascii="Times New Roman" w:hAnsi="Times New Roman" w:cs="Times New Roman"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sz w:val="28"/>
          <w:szCs w:val="28"/>
        </w:rPr>
        <w:t>202</w:t>
      </w:r>
      <w:r w:rsidR="00536EA2">
        <w:rPr>
          <w:rFonts w:ascii="Times New Roman" w:hAnsi="Times New Roman" w:cs="Times New Roman"/>
          <w:sz w:val="28"/>
          <w:szCs w:val="28"/>
        </w:rPr>
        <w:t>2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 xml:space="preserve">– </w:t>
      </w:r>
      <w:r w:rsidR="00192CE8">
        <w:rPr>
          <w:rFonts w:ascii="Times New Roman" w:hAnsi="Times New Roman" w:cs="Times New Roman"/>
          <w:sz w:val="28"/>
          <w:szCs w:val="28"/>
        </w:rPr>
        <w:t xml:space="preserve">так же </w:t>
      </w:r>
      <w:r w:rsidR="009970B7">
        <w:rPr>
          <w:rFonts w:ascii="Times New Roman" w:hAnsi="Times New Roman" w:cs="Times New Roman"/>
          <w:sz w:val="28"/>
          <w:szCs w:val="28"/>
        </w:rPr>
        <w:t>увеличилось</w:t>
      </w:r>
      <w:r w:rsidR="00851CD2">
        <w:rPr>
          <w:rFonts w:ascii="Times New Roman" w:hAnsi="Times New Roman" w:cs="Times New Roman"/>
          <w:sz w:val="28"/>
          <w:szCs w:val="28"/>
        </w:rPr>
        <w:t>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069F" w:rsidRDefault="00617798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>
            <wp:extent cx="5657850" cy="3333750"/>
            <wp:effectExtent l="1905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бирской области, областных исполнительных органах государственной власти Новосибирской области и органах местного самоуправления муниципальных о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 до 17.00.</w:t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F5E12">
        <w:rPr>
          <w:rFonts w:ascii="Times New Roman" w:hAnsi="Times New Roman" w:cs="Times New Roman"/>
          <w:sz w:val="28"/>
          <w:szCs w:val="28"/>
        </w:rPr>
        <w:t>октябре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286AB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заявителей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1F5E12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171 «О мониторинге и анализе результатов рассмотрения обращений граждан и организаций, а также о мерах, принятых по таким обращениям» с 01.07.2017 сп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lastRenderedPageBreak/>
        <w:t>циалистом 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разделе «Результаты рассмотрения обращений» в защищенной части информац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онного ресурса ССТУ</w:t>
      </w:r>
      <w:r w:rsidR="007B396E">
        <w:rPr>
          <w:rFonts w:ascii="Times New Roman" w:hAnsi="Times New Roman" w:cs="Times New Roman"/>
          <w:sz w:val="28"/>
          <w:szCs w:val="28"/>
        </w:rPr>
        <w:t>. Р</w:t>
      </w:r>
      <w:r>
        <w:rPr>
          <w:rFonts w:ascii="Times New Roman" w:hAnsi="Times New Roman" w:cs="Times New Roman"/>
          <w:sz w:val="28"/>
          <w:szCs w:val="28"/>
        </w:rPr>
        <w:t>Ф вносится информация об обращениях и результатах рассмотрения обращений, а также о мерах, принятых по таким обращениям,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венно от заяв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теля.</w:t>
      </w:r>
    </w:p>
    <w:p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F5E12">
        <w:rPr>
          <w:rFonts w:ascii="Times New Roman" w:hAnsi="Times New Roman" w:cs="Times New Roman"/>
          <w:sz w:val="28"/>
          <w:szCs w:val="28"/>
        </w:rPr>
        <w:t>октябре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286AB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1F5E12">
        <w:rPr>
          <w:rFonts w:ascii="Times New Roman" w:hAnsi="Times New Roman" w:cs="Times New Roman"/>
          <w:i/>
          <w:sz w:val="28"/>
          <w:szCs w:val="28"/>
        </w:rPr>
        <w:t>сентябре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536EA2">
        <w:rPr>
          <w:rFonts w:ascii="Times New Roman" w:hAnsi="Times New Roman" w:cs="Times New Roman"/>
          <w:i/>
          <w:sz w:val="28"/>
          <w:szCs w:val="28"/>
        </w:rPr>
        <w:t>2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 года - 0; в </w:t>
      </w:r>
      <w:r w:rsidR="001F5E12">
        <w:rPr>
          <w:rFonts w:ascii="Times New Roman" w:hAnsi="Times New Roman" w:cs="Times New Roman"/>
          <w:i/>
          <w:sz w:val="28"/>
          <w:szCs w:val="28"/>
        </w:rPr>
        <w:t>октябре</w:t>
      </w:r>
      <w:r w:rsidR="00A4521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2C7">
        <w:rPr>
          <w:rFonts w:ascii="Times New Roman" w:hAnsi="Times New Roman" w:cs="Times New Roman"/>
          <w:i/>
          <w:sz w:val="28"/>
          <w:szCs w:val="28"/>
        </w:rPr>
        <w:t>202</w:t>
      </w:r>
      <w:r w:rsidR="00286ABE">
        <w:rPr>
          <w:rFonts w:ascii="Times New Roman" w:hAnsi="Times New Roman" w:cs="Times New Roman"/>
          <w:i/>
          <w:sz w:val="28"/>
          <w:szCs w:val="28"/>
        </w:rPr>
        <w:t>1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536EA2">
        <w:rPr>
          <w:rFonts w:ascii="Times New Roman" w:hAnsi="Times New Roman" w:cs="Times New Roman"/>
          <w:i/>
          <w:sz w:val="28"/>
          <w:szCs w:val="28"/>
        </w:rPr>
        <w:t>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BE4934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F5E12">
        <w:rPr>
          <w:rFonts w:ascii="Times New Roman" w:hAnsi="Times New Roman" w:cs="Times New Roman"/>
          <w:sz w:val="28"/>
          <w:szCs w:val="28"/>
        </w:rPr>
        <w:t>октябре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286AB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1F5E12">
        <w:rPr>
          <w:rFonts w:ascii="Times New Roman" w:hAnsi="Times New Roman" w:cs="Times New Roman"/>
          <w:sz w:val="28"/>
          <w:szCs w:val="28"/>
        </w:rPr>
        <w:t>сентябре</w:t>
      </w:r>
      <w:r w:rsidR="00722524">
        <w:rPr>
          <w:rFonts w:ascii="Times New Roman" w:hAnsi="Times New Roman" w:cs="Times New Roman"/>
          <w:sz w:val="28"/>
          <w:szCs w:val="28"/>
        </w:rPr>
        <w:t>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536EA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D92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1F5E12">
        <w:rPr>
          <w:rFonts w:ascii="Times New Roman" w:hAnsi="Times New Roman" w:cs="Times New Roman"/>
          <w:sz w:val="28"/>
          <w:szCs w:val="28"/>
        </w:rPr>
        <w:t>ок</w:t>
      </w:r>
      <w:r w:rsidR="00722524">
        <w:rPr>
          <w:rFonts w:ascii="Times New Roman" w:hAnsi="Times New Roman" w:cs="Times New Roman"/>
          <w:sz w:val="28"/>
          <w:szCs w:val="28"/>
        </w:rPr>
        <w:t>тябрем</w:t>
      </w:r>
      <w:r w:rsidR="00832B81">
        <w:rPr>
          <w:rFonts w:ascii="Times New Roman" w:hAnsi="Times New Roman" w:cs="Times New Roman"/>
          <w:sz w:val="28"/>
          <w:szCs w:val="28"/>
        </w:rPr>
        <w:t xml:space="preserve"> 202</w:t>
      </w:r>
      <w:r w:rsidR="00286AB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1F5E12">
        <w:rPr>
          <w:rFonts w:ascii="Times New Roman" w:hAnsi="Times New Roman" w:cs="Times New Roman"/>
          <w:sz w:val="28"/>
          <w:szCs w:val="28"/>
        </w:rPr>
        <w:t>– т</w:t>
      </w:r>
      <w:r w:rsidR="00192CE8">
        <w:rPr>
          <w:rFonts w:ascii="Times New Roman" w:hAnsi="Times New Roman" w:cs="Times New Roman"/>
          <w:sz w:val="28"/>
          <w:szCs w:val="28"/>
        </w:rPr>
        <w:t xml:space="preserve">ак же </w:t>
      </w:r>
      <w:r w:rsidR="00536EA2">
        <w:rPr>
          <w:rFonts w:ascii="Times New Roman" w:hAnsi="Times New Roman" w:cs="Times New Roman"/>
          <w:sz w:val="28"/>
          <w:szCs w:val="28"/>
        </w:rPr>
        <w:t>не изменилось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0400AD">
      <w:pPr>
        <w:pStyle w:val="a4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спр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вочному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:rsidR="00B725CB" w:rsidRDefault="00E81817" w:rsidP="000400AD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3</w:t>
      </w:r>
      <w:r w:rsidR="003926EA">
        <w:rPr>
          <w:rFonts w:ascii="Times New Roman" w:hAnsi="Times New Roman" w:cs="Times New Roman"/>
          <w:sz w:val="28"/>
          <w:szCs w:val="28"/>
        </w:rPr>
        <w:t>1.10</w:t>
      </w:r>
      <w:r w:rsidR="00B725CB">
        <w:rPr>
          <w:rFonts w:ascii="Times New Roman" w:hAnsi="Times New Roman" w:cs="Times New Roman"/>
          <w:sz w:val="28"/>
          <w:szCs w:val="28"/>
        </w:rPr>
        <w:t>.202</w:t>
      </w:r>
      <w:r w:rsidR="00286ABE">
        <w:rPr>
          <w:rFonts w:ascii="Times New Roman" w:hAnsi="Times New Roman" w:cs="Times New Roman"/>
          <w:sz w:val="28"/>
          <w:szCs w:val="28"/>
        </w:rPr>
        <w:t>2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</w:t>
      </w:r>
      <w:r w:rsidR="00C66BC2">
        <w:rPr>
          <w:rFonts w:ascii="Times New Roman" w:hAnsi="Times New Roman" w:cs="Times New Roman"/>
          <w:sz w:val="28"/>
          <w:szCs w:val="28"/>
        </w:rPr>
        <w:t>е</w:t>
      </w:r>
      <w:r w:rsidR="00C66BC2">
        <w:rPr>
          <w:rFonts w:ascii="Times New Roman" w:hAnsi="Times New Roman" w:cs="Times New Roman"/>
          <w:sz w:val="28"/>
          <w:szCs w:val="28"/>
        </w:rPr>
        <w:t>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обращений,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</w:t>
      </w:r>
      <w:r w:rsidR="00C66BC2">
        <w:rPr>
          <w:rFonts w:ascii="Times New Roman" w:hAnsi="Times New Roman" w:cs="Times New Roman"/>
          <w:sz w:val="28"/>
          <w:szCs w:val="28"/>
        </w:rPr>
        <w:t>о</w:t>
      </w:r>
      <w:r w:rsidR="00C66BC2">
        <w:rPr>
          <w:rFonts w:ascii="Times New Roman" w:hAnsi="Times New Roman" w:cs="Times New Roman"/>
          <w:sz w:val="28"/>
          <w:szCs w:val="28"/>
        </w:rPr>
        <w:t>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:rsidR="00B725CB" w:rsidRDefault="00B725CB" w:rsidP="000400AD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ленных в обращениях граждан вопросов, своевременно принимать меры, напра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ленные на восстановление или защиту нарушенных прав, свобод и законных 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тересов граждан.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/>
    <w:p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C57CD7"/>
    <w:rsid w:val="000009EA"/>
    <w:rsid w:val="0000298E"/>
    <w:rsid w:val="00006437"/>
    <w:rsid w:val="00031105"/>
    <w:rsid w:val="000400AD"/>
    <w:rsid w:val="000478BA"/>
    <w:rsid w:val="00071384"/>
    <w:rsid w:val="000819C4"/>
    <w:rsid w:val="000B377D"/>
    <w:rsid w:val="000C05CA"/>
    <w:rsid w:val="000E1420"/>
    <w:rsid w:val="001071B4"/>
    <w:rsid w:val="00192CE8"/>
    <w:rsid w:val="001A5C94"/>
    <w:rsid w:val="001B0C28"/>
    <w:rsid w:val="001B72C7"/>
    <w:rsid w:val="001B7E97"/>
    <w:rsid w:val="001F5E12"/>
    <w:rsid w:val="00211DAD"/>
    <w:rsid w:val="00286ABE"/>
    <w:rsid w:val="002B7D92"/>
    <w:rsid w:val="00311B2B"/>
    <w:rsid w:val="0033213D"/>
    <w:rsid w:val="003926EA"/>
    <w:rsid w:val="003C2F3D"/>
    <w:rsid w:val="003D0EEC"/>
    <w:rsid w:val="003E13F4"/>
    <w:rsid w:val="004028F4"/>
    <w:rsid w:val="004214A7"/>
    <w:rsid w:val="00425DCC"/>
    <w:rsid w:val="00426337"/>
    <w:rsid w:val="0043219D"/>
    <w:rsid w:val="0045117C"/>
    <w:rsid w:val="00463354"/>
    <w:rsid w:val="004646B3"/>
    <w:rsid w:val="0046788F"/>
    <w:rsid w:val="00487A6E"/>
    <w:rsid w:val="0049069F"/>
    <w:rsid w:val="00490D0B"/>
    <w:rsid w:val="004D0B77"/>
    <w:rsid w:val="004F4C2A"/>
    <w:rsid w:val="00536EA2"/>
    <w:rsid w:val="0054258A"/>
    <w:rsid w:val="00542683"/>
    <w:rsid w:val="00574959"/>
    <w:rsid w:val="00577DD8"/>
    <w:rsid w:val="005D0D98"/>
    <w:rsid w:val="005E3216"/>
    <w:rsid w:val="00617798"/>
    <w:rsid w:val="006F1966"/>
    <w:rsid w:val="0070792E"/>
    <w:rsid w:val="00722524"/>
    <w:rsid w:val="007939A7"/>
    <w:rsid w:val="0079758C"/>
    <w:rsid w:val="007A04E4"/>
    <w:rsid w:val="007A3B96"/>
    <w:rsid w:val="007B396E"/>
    <w:rsid w:val="00832B81"/>
    <w:rsid w:val="00845691"/>
    <w:rsid w:val="00851CD2"/>
    <w:rsid w:val="00852A25"/>
    <w:rsid w:val="008A2E30"/>
    <w:rsid w:val="009220F4"/>
    <w:rsid w:val="00930779"/>
    <w:rsid w:val="00931E8B"/>
    <w:rsid w:val="00995C73"/>
    <w:rsid w:val="009970B7"/>
    <w:rsid w:val="009A4995"/>
    <w:rsid w:val="00A41049"/>
    <w:rsid w:val="00A4466F"/>
    <w:rsid w:val="00A4498E"/>
    <w:rsid w:val="00A45214"/>
    <w:rsid w:val="00A56E7C"/>
    <w:rsid w:val="00A91185"/>
    <w:rsid w:val="00B1412D"/>
    <w:rsid w:val="00B725CB"/>
    <w:rsid w:val="00BD72A1"/>
    <w:rsid w:val="00BE4934"/>
    <w:rsid w:val="00C0198C"/>
    <w:rsid w:val="00C44760"/>
    <w:rsid w:val="00C57CD7"/>
    <w:rsid w:val="00C66BC2"/>
    <w:rsid w:val="00C8592E"/>
    <w:rsid w:val="00D13580"/>
    <w:rsid w:val="00D2074E"/>
    <w:rsid w:val="00D362D4"/>
    <w:rsid w:val="00D67F18"/>
    <w:rsid w:val="00D87803"/>
    <w:rsid w:val="00DB720B"/>
    <w:rsid w:val="00DB79F3"/>
    <w:rsid w:val="00DD7350"/>
    <w:rsid w:val="00E74161"/>
    <w:rsid w:val="00E81817"/>
    <w:rsid w:val="00E941FB"/>
    <w:rsid w:val="00EC0D94"/>
    <w:rsid w:val="00EE0932"/>
    <w:rsid w:val="00EE4744"/>
    <w:rsid w:val="00EF4932"/>
    <w:rsid w:val="00F43721"/>
    <w:rsid w:val="00F45DDC"/>
    <w:rsid w:val="00FE1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октябрь 2022</a:t>
            </a:r>
          </a:p>
        </c:rich>
      </c:tx>
    </c:title>
    <c:plotArea>
      <c:layout>
        <c:manualLayout>
          <c:layoutTarget val="inner"/>
          <c:xMode val="edge"/>
          <c:yMode val="edge"/>
          <c:x val="5.956156423843275E-2"/>
          <c:y val="0.17423419898599707"/>
          <c:w val="0.75595206259594905"/>
          <c:h val="0.52571754617629329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окт.22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сен.22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окт.21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axId val="109505536"/>
        <c:axId val="111024000"/>
      </c:barChart>
      <c:catAx>
        <c:axId val="109505536"/>
        <c:scaling>
          <c:orientation val="minMax"/>
        </c:scaling>
        <c:axPos val="b"/>
        <c:numFmt formatCode="General" sourceLinked="0"/>
        <c:tickLblPos val="nextTo"/>
        <c:crossAx val="111024000"/>
        <c:crosses val="autoZero"/>
        <c:auto val="1"/>
        <c:lblAlgn val="ctr"/>
        <c:lblOffset val="100"/>
      </c:catAx>
      <c:valAx>
        <c:axId val="111024000"/>
        <c:scaling>
          <c:orientation val="minMax"/>
        </c:scaling>
        <c:axPos val="l"/>
        <c:majorGridlines/>
        <c:numFmt formatCode="General" sourceLinked="1"/>
        <c:tickLblPos val="nextTo"/>
        <c:crossAx val="10950553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161026501781325"/>
          <c:y val="0.29894850100259335"/>
          <c:w val="9.0772180123253013E-2"/>
          <c:h val="0.20738266412350617"/>
        </c:manualLayout>
      </c:layout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октябрь 2022</a:t>
            </a:r>
          </a:p>
        </c:rich>
      </c:tx>
      <c:spPr>
        <a:noFill/>
        <a:ln>
          <a:noFill/>
        </a:ln>
        <a:effectLst/>
      </c:spPr>
    </c:title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 обращения в адрес Главы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cat>
            <c:numRef>
              <c:f>Лист1!$A$2</c:f>
              <c:numCache>
                <c:formatCode>mmm/yy</c:formatCode>
                <c:ptCount val="1"/>
                <c:pt idx="0">
                  <c:v>44835</c:v>
                </c:pt>
              </c:numCache>
            </c:num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129-4C38-BA85-6C12D4B622B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Из Общественной приемной Венгеровского района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cat>
            <c:numRef>
              <c:f>Лист1!$A$2</c:f>
              <c:numCache>
                <c:formatCode>mmm/yy</c:formatCode>
                <c:ptCount val="1"/>
                <c:pt idx="0">
                  <c:v>44835</c:v>
                </c:pt>
              </c:numCache>
            </c:num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129-4C38-BA85-6C12D4B622B7}"/>
            </c:ext>
          </c:extLst>
        </c:ser>
        <c:gapWidth val="219"/>
        <c:overlap val="-27"/>
        <c:axId val="75307264"/>
        <c:axId val="75317248"/>
      </c:barChart>
      <c:dateAx>
        <c:axId val="75307264"/>
        <c:scaling>
          <c:orientation val="minMax"/>
        </c:scaling>
        <c:axPos val="b"/>
        <c:numFmt formatCode="mmm/yy" sourceLinked="1"/>
        <c:maj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5317248"/>
        <c:crosses val="autoZero"/>
        <c:auto val="1"/>
        <c:lblOffset val="100"/>
        <c:baseTimeUnit val="days"/>
      </c:dateAx>
      <c:valAx>
        <c:axId val="75317248"/>
        <c:scaling>
          <c:orientation val="minMax"/>
        </c:scaling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53072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1</Pages>
  <Words>707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62</cp:revision>
  <cp:lastPrinted>2020-04-27T09:10:00Z</cp:lastPrinted>
  <dcterms:created xsi:type="dcterms:W3CDTF">2020-04-27T09:05:00Z</dcterms:created>
  <dcterms:modified xsi:type="dcterms:W3CDTF">2022-10-31T07:38:00Z</dcterms:modified>
</cp:coreProperties>
</file>